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F2527A" w14:textId="26E1B33E" w:rsidR="006237FE" w:rsidRPr="00501CD7" w:rsidRDefault="006237FE" w:rsidP="00501CD7">
      <w:pPr>
        <w:snapToGrid w:val="0"/>
        <w:jc w:val="center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>奈良県立大学研究季報『地域創造学研究』</w:t>
      </w:r>
      <w:r w:rsidR="00297C1C" w:rsidRPr="00501CD7">
        <w:rPr>
          <w:rFonts w:asciiTheme="minorEastAsia" w:hAnsiTheme="minorEastAsia" w:hint="eastAsia"/>
        </w:rPr>
        <w:t>編集・</w:t>
      </w:r>
      <w:r w:rsidRPr="00501CD7">
        <w:rPr>
          <w:rFonts w:asciiTheme="minorEastAsia" w:hAnsiTheme="minorEastAsia" w:hint="eastAsia"/>
        </w:rPr>
        <w:t>執筆要綱</w:t>
      </w:r>
    </w:p>
    <w:p w14:paraId="11FD8C7D" w14:textId="6D895DDC" w:rsidR="00501CD7" w:rsidRPr="00501CD7" w:rsidRDefault="009B2A72" w:rsidP="00501CD7">
      <w:pPr>
        <w:snapToGrid w:val="0"/>
        <w:jc w:val="right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　　　　　　　　　　　　　　　　　　　　　　　　　　　　　　　　　　2</w:t>
      </w:r>
      <w:r w:rsidRPr="00501CD7">
        <w:rPr>
          <w:rFonts w:asciiTheme="minorEastAsia" w:hAnsiTheme="minorEastAsia"/>
        </w:rPr>
        <w:t>02</w:t>
      </w:r>
      <w:r w:rsidR="00F060D3">
        <w:rPr>
          <w:rFonts w:asciiTheme="minorEastAsia" w:hAnsiTheme="minorEastAsia" w:hint="eastAsia"/>
        </w:rPr>
        <w:t>4</w:t>
      </w:r>
      <w:r w:rsidRPr="00501CD7">
        <w:rPr>
          <w:rFonts w:asciiTheme="minorEastAsia" w:hAnsiTheme="minorEastAsia"/>
        </w:rPr>
        <w:t>.</w:t>
      </w:r>
      <w:r w:rsidR="00501CD7" w:rsidRPr="00501CD7">
        <w:rPr>
          <w:rFonts w:asciiTheme="minorEastAsia" w:hAnsiTheme="minorEastAsia" w:hint="eastAsia"/>
        </w:rPr>
        <w:t>10</w:t>
      </w:r>
      <w:r w:rsidRPr="00501CD7">
        <w:rPr>
          <w:rFonts w:asciiTheme="minorEastAsia" w:hAnsiTheme="minorEastAsia"/>
        </w:rPr>
        <w:t>.</w:t>
      </w:r>
      <w:r w:rsidR="00F060D3">
        <w:rPr>
          <w:rFonts w:asciiTheme="minorEastAsia" w:hAnsiTheme="minorEastAsia" w:hint="eastAsia"/>
        </w:rPr>
        <w:t>16</w:t>
      </w:r>
    </w:p>
    <w:p w14:paraId="6DDB28F1" w14:textId="05A7D0AF" w:rsidR="00FA176A" w:rsidRPr="00501CD7" w:rsidRDefault="006237FE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>１．</w:t>
      </w:r>
      <w:r w:rsidR="00FA176A" w:rsidRPr="00501CD7">
        <w:rPr>
          <w:rFonts w:asciiTheme="minorEastAsia" w:hAnsiTheme="minorEastAsia" w:hint="eastAsia"/>
        </w:rPr>
        <w:t>編集方針</w:t>
      </w:r>
    </w:p>
    <w:p w14:paraId="0BBE987F" w14:textId="77777777" w:rsidR="00297C1C" w:rsidRPr="00501CD7" w:rsidRDefault="00FA176A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</w:t>
      </w:r>
      <w:r w:rsidR="006237FE" w:rsidRPr="00501CD7">
        <w:rPr>
          <w:rFonts w:asciiTheme="minorEastAsia" w:hAnsiTheme="minorEastAsia" w:hint="eastAsia"/>
        </w:rPr>
        <w:t>・</w:t>
      </w:r>
      <w:r w:rsidR="00297C1C" w:rsidRPr="00501CD7">
        <w:rPr>
          <w:rFonts w:asciiTheme="minorEastAsia" w:hAnsiTheme="minorEastAsia" w:hint="eastAsia"/>
        </w:rPr>
        <w:t>編集委員会</w:t>
      </w:r>
    </w:p>
    <w:p w14:paraId="29ECE5D4" w14:textId="77777777" w:rsidR="006237FE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FA176A" w:rsidRPr="00501CD7">
        <w:rPr>
          <w:rFonts w:asciiTheme="minorEastAsia" w:hAnsiTheme="minorEastAsia" w:hint="eastAsia"/>
        </w:rPr>
        <w:t>地域創造研究センター</w:t>
      </w:r>
      <w:r w:rsidRPr="00501CD7">
        <w:rPr>
          <w:rFonts w:asciiTheme="minorEastAsia" w:hAnsiTheme="minorEastAsia" w:hint="eastAsia"/>
        </w:rPr>
        <w:t>内に編集委員会を設置し、投稿論文の掲載可否、特集号の企画等、</w:t>
      </w:r>
    </w:p>
    <w:p w14:paraId="0039B782" w14:textId="77777777" w:rsidR="00297C1C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編集業務を</w:t>
      </w:r>
      <w:r w:rsidR="00BD2724" w:rsidRPr="00501CD7">
        <w:rPr>
          <w:rFonts w:asciiTheme="minorEastAsia" w:hAnsiTheme="minorEastAsia" w:hint="eastAsia"/>
        </w:rPr>
        <w:t>行う。</w:t>
      </w:r>
    </w:p>
    <w:p w14:paraId="4141A043" w14:textId="77777777" w:rsidR="00297C1C" w:rsidRPr="00501CD7" w:rsidRDefault="006237FE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・執筆者の範囲</w:t>
      </w:r>
    </w:p>
    <w:p w14:paraId="0DAE005D" w14:textId="77777777" w:rsidR="005C01BC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本学専任教員、特任教員、</w:t>
      </w:r>
      <w:r w:rsidR="005C01BC" w:rsidRPr="00501CD7">
        <w:rPr>
          <w:rFonts w:asciiTheme="minorEastAsia" w:hAnsiTheme="minorEastAsia" w:hint="eastAsia"/>
        </w:rPr>
        <w:t>客員教員、</w:t>
      </w:r>
      <w:r w:rsidRPr="00501CD7">
        <w:rPr>
          <w:rFonts w:asciiTheme="minorEastAsia" w:hAnsiTheme="minorEastAsia" w:hint="eastAsia"/>
        </w:rPr>
        <w:t>学術研究員、</w:t>
      </w:r>
      <w:r w:rsidR="00893027" w:rsidRPr="00501CD7">
        <w:rPr>
          <w:rFonts w:asciiTheme="minorEastAsia" w:hAnsiTheme="minorEastAsia" w:hint="eastAsia"/>
        </w:rPr>
        <w:t>兼任</w:t>
      </w:r>
      <w:r w:rsidRPr="00501CD7">
        <w:rPr>
          <w:rFonts w:asciiTheme="minorEastAsia" w:hAnsiTheme="minorEastAsia" w:hint="eastAsia"/>
        </w:rPr>
        <w:t>講師、</w:t>
      </w:r>
      <w:r w:rsidR="006237FE" w:rsidRPr="00501CD7">
        <w:rPr>
          <w:rFonts w:asciiTheme="minorEastAsia" w:hAnsiTheme="minorEastAsia" w:hint="eastAsia"/>
        </w:rPr>
        <w:t>その他編集委員会が可</w:t>
      </w:r>
    </w:p>
    <w:p w14:paraId="67509F5D" w14:textId="77777777" w:rsidR="006237FE" w:rsidRPr="00501CD7" w:rsidRDefault="005C01B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6237FE" w:rsidRPr="00501CD7">
        <w:rPr>
          <w:rFonts w:asciiTheme="minorEastAsia" w:hAnsiTheme="minorEastAsia" w:hint="eastAsia"/>
        </w:rPr>
        <w:t>とする者</w:t>
      </w:r>
    </w:p>
    <w:p w14:paraId="1AFE99BD" w14:textId="77777777" w:rsidR="00297C1C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・原稿の種類</w:t>
      </w:r>
    </w:p>
    <w:p w14:paraId="345CB12A" w14:textId="77777777" w:rsidR="00297C1C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原稿の種類は、学術論文（原則として未発表）の他、研究ノート、調査報告、翻訳、研</w:t>
      </w:r>
    </w:p>
    <w:p w14:paraId="6305795D" w14:textId="77777777" w:rsidR="00297C1C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究資料、書評、講演筆録等とする。</w:t>
      </w:r>
    </w:p>
    <w:p w14:paraId="640DCE35" w14:textId="77777777" w:rsidR="00893027" w:rsidRPr="00501CD7" w:rsidRDefault="006237FE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</w:t>
      </w:r>
      <w:r w:rsidR="00893027" w:rsidRPr="00501CD7">
        <w:rPr>
          <w:rFonts w:asciiTheme="minorEastAsia" w:hAnsiTheme="minorEastAsia" w:hint="eastAsia"/>
        </w:rPr>
        <w:t>・論文要旨とキーワード</w:t>
      </w:r>
    </w:p>
    <w:p w14:paraId="00ACB6E7" w14:textId="77777777" w:rsidR="00893027" w:rsidRPr="00501CD7" w:rsidRDefault="00893027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学術論文の場合は、原則として論文要旨とキーワードを記載する。</w:t>
      </w:r>
    </w:p>
    <w:p w14:paraId="7CF161C1" w14:textId="77777777" w:rsidR="006237FE" w:rsidRPr="00501CD7" w:rsidRDefault="00893027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</w:t>
      </w:r>
      <w:r w:rsidR="006237FE" w:rsidRPr="00501CD7">
        <w:rPr>
          <w:rFonts w:asciiTheme="minorEastAsia" w:hAnsiTheme="minorEastAsia" w:hint="eastAsia"/>
        </w:rPr>
        <w:t>・リポジトリ</w:t>
      </w:r>
    </w:p>
    <w:p w14:paraId="53401EE7" w14:textId="77777777" w:rsidR="006237FE" w:rsidRPr="00501CD7" w:rsidRDefault="006237FE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5C01BC" w:rsidRPr="00501CD7">
        <w:rPr>
          <w:rFonts w:asciiTheme="minorEastAsia" w:hAnsiTheme="minorEastAsia" w:hint="eastAsia"/>
        </w:rPr>
        <w:t>発行された研究季報は、奈良県立大学リポジトリに掲載する。</w:t>
      </w:r>
    </w:p>
    <w:p w14:paraId="5DEE579D" w14:textId="77777777" w:rsidR="005C01BC" w:rsidRPr="00501CD7" w:rsidRDefault="005C01BC" w:rsidP="00501CD7">
      <w:pPr>
        <w:snapToGrid w:val="0"/>
        <w:rPr>
          <w:rFonts w:asciiTheme="minorEastAsia" w:hAnsiTheme="minorEastAsia"/>
        </w:rPr>
      </w:pPr>
    </w:p>
    <w:p w14:paraId="1BA3F7C1" w14:textId="77777777" w:rsidR="005C01BC" w:rsidRPr="00501CD7" w:rsidRDefault="005C01B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>２．執筆上の留意点</w:t>
      </w:r>
    </w:p>
    <w:p w14:paraId="7C647928" w14:textId="77777777" w:rsidR="004F535F" w:rsidRPr="00501CD7" w:rsidRDefault="006237FE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</w:t>
      </w:r>
      <w:r w:rsidR="009C11D0" w:rsidRPr="00501CD7">
        <w:rPr>
          <w:rFonts w:asciiTheme="minorEastAsia" w:hAnsiTheme="minorEastAsia" w:hint="eastAsia"/>
        </w:rPr>
        <w:t>提出</w:t>
      </w:r>
      <w:r w:rsidRPr="00501CD7">
        <w:rPr>
          <w:rFonts w:asciiTheme="minorEastAsia" w:hAnsiTheme="minorEastAsia" w:hint="eastAsia"/>
        </w:rPr>
        <w:t>原稿の版、字数</w:t>
      </w:r>
    </w:p>
    <w:p w14:paraId="3588EFC3" w14:textId="3E3AA401" w:rsidR="005C01BC" w:rsidRPr="00501CD7" w:rsidRDefault="004F535F" w:rsidP="00501CD7">
      <w:pPr>
        <w:snapToGrid w:val="0"/>
        <w:rPr>
          <w:rFonts w:asciiTheme="minorEastAsia" w:hAnsiTheme="minorEastAsia" w:cs="ＭＳ 明朝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9C11D0" w:rsidRPr="00501CD7">
        <w:rPr>
          <w:rFonts w:asciiTheme="minorEastAsia" w:hAnsiTheme="minorEastAsia" w:hint="eastAsia"/>
        </w:rPr>
        <w:t xml:space="preserve">Ａ４版　</w:t>
      </w:r>
      <w:r w:rsidR="00501CD7" w:rsidRPr="00501CD7">
        <w:rPr>
          <w:rFonts w:asciiTheme="minorEastAsia" w:hAnsiTheme="minorEastAsia" w:hint="eastAsia"/>
        </w:rPr>
        <w:t>34</w:t>
      </w:r>
      <w:r w:rsidR="009C11D0" w:rsidRPr="00501CD7">
        <w:rPr>
          <w:rFonts w:asciiTheme="minorEastAsia" w:hAnsiTheme="minorEastAsia" w:hint="eastAsia"/>
        </w:rPr>
        <w:t>字</w:t>
      </w:r>
      <w:r w:rsidR="009C11D0" w:rsidRPr="00501CD7">
        <w:rPr>
          <w:rFonts w:ascii="ＭＳ 明朝" w:eastAsia="ＭＳ 明朝" w:hAnsi="ＭＳ 明朝" w:cs="ＭＳ 明朝" w:hint="eastAsia"/>
        </w:rPr>
        <w:t>✕</w:t>
      </w:r>
      <w:r w:rsidR="00501CD7" w:rsidRPr="00501CD7">
        <w:rPr>
          <w:rFonts w:asciiTheme="minorEastAsia" w:hAnsiTheme="minorEastAsia" w:cs="ＭＳ 明朝" w:hint="eastAsia"/>
        </w:rPr>
        <w:t>29</w:t>
      </w:r>
      <w:r w:rsidR="009C11D0" w:rsidRPr="00501CD7">
        <w:rPr>
          <w:rFonts w:asciiTheme="minorEastAsia" w:hAnsiTheme="minorEastAsia" w:cs="ＭＳ 明朝" w:hint="eastAsia"/>
        </w:rPr>
        <w:t>行で作成</w:t>
      </w:r>
      <w:r w:rsidR="009B2A72" w:rsidRPr="00501CD7">
        <w:rPr>
          <w:rFonts w:asciiTheme="minorEastAsia" w:hAnsiTheme="minorEastAsia" w:cs="ＭＳ 明朝" w:hint="eastAsia"/>
        </w:rPr>
        <w:t>し、</w:t>
      </w:r>
      <w:r w:rsidR="009C11D0" w:rsidRPr="00501CD7">
        <w:rPr>
          <w:rFonts w:asciiTheme="minorEastAsia" w:hAnsiTheme="minorEastAsia" w:cs="ＭＳ 明朝" w:hint="eastAsia"/>
        </w:rPr>
        <w:t>最大字数</w:t>
      </w:r>
      <w:r w:rsidR="00B830C4" w:rsidRPr="00501CD7">
        <w:rPr>
          <w:rFonts w:asciiTheme="minorEastAsia" w:hAnsiTheme="minorEastAsia" w:cs="ＭＳ 明朝" w:hint="eastAsia"/>
        </w:rPr>
        <w:t>3</w:t>
      </w:r>
      <w:r w:rsidR="009C11D0" w:rsidRPr="00501CD7">
        <w:rPr>
          <w:rFonts w:asciiTheme="minorEastAsia" w:hAnsiTheme="minorEastAsia" w:cs="ＭＳ 明朝"/>
        </w:rPr>
        <w:t>0,000</w:t>
      </w:r>
      <w:r w:rsidR="009C11D0" w:rsidRPr="00501CD7">
        <w:rPr>
          <w:rFonts w:asciiTheme="minorEastAsia" w:hAnsiTheme="minorEastAsia" w:cs="ＭＳ 明朝" w:hint="eastAsia"/>
        </w:rPr>
        <w:t>字以内とする。</w:t>
      </w:r>
    </w:p>
    <w:p w14:paraId="6162EBF9" w14:textId="77777777" w:rsidR="004F535F" w:rsidRPr="00501CD7" w:rsidRDefault="005C01B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</w:t>
      </w:r>
      <w:r w:rsidR="006237FE" w:rsidRPr="00501CD7">
        <w:rPr>
          <w:rFonts w:asciiTheme="minorEastAsia" w:hAnsiTheme="minorEastAsia" w:hint="eastAsia"/>
        </w:rPr>
        <w:t>タイトル・氏名・</w:t>
      </w:r>
      <w:r w:rsidR="00893027" w:rsidRPr="00501CD7">
        <w:rPr>
          <w:rFonts w:asciiTheme="minorEastAsia" w:hAnsiTheme="minorEastAsia" w:hint="eastAsia"/>
        </w:rPr>
        <w:t>要旨・キーワード</w:t>
      </w:r>
    </w:p>
    <w:p w14:paraId="2B038B05" w14:textId="77777777" w:rsidR="009C11D0" w:rsidRPr="00501CD7" w:rsidRDefault="004F535F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9C11D0" w:rsidRPr="00501CD7">
        <w:rPr>
          <w:rFonts w:asciiTheme="minorEastAsia" w:hAnsiTheme="minorEastAsia"/>
        </w:rPr>
        <w:t>タイトル</w:t>
      </w:r>
      <w:r w:rsidR="009C11D0" w:rsidRPr="00501CD7">
        <w:rPr>
          <w:rFonts w:asciiTheme="minorEastAsia" w:hAnsiTheme="minorEastAsia" w:hint="eastAsia"/>
        </w:rPr>
        <w:t>の字体</w:t>
      </w:r>
      <w:r w:rsidR="009C11D0" w:rsidRPr="00501CD7">
        <w:rPr>
          <w:rFonts w:asciiTheme="minorEastAsia" w:hAnsiTheme="minorEastAsia"/>
        </w:rPr>
        <w:t>はMS</w:t>
      </w:r>
      <w:r w:rsidR="009C11D0" w:rsidRPr="00501CD7">
        <w:rPr>
          <w:rFonts w:asciiTheme="minorEastAsia" w:hAnsiTheme="minorEastAsia" w:hint="eastAsia"/>
        </w:rPr>
        <w:t>明朝で</w:t>
      </w:r>
      <w:r w:rsidR="009C11D0" w:rsidRPr="00501CD7">
        <w:rPr>
          <w:rFonts w:asciiTheme="minorEastAsia" w:hAnsiTheme="minorEastAsia"/>
        </w:rPr>
        <w:t>16ポイント</w:t>
      </w:r>
      <w:r w:rsidR="009C11D0" w:rsidRPr="00501CD7">
        <w:rPr>
          <w:rFonts w:asciiTheme="minorEastAsia" w:hAnsiTheme="minorEastAsia" w:hint="eastAsia"/>
        </w:rPr>
        <w:t>とし、</w:t>
      </w:r>
      <w:r w:rsidR="009C11D0" w:rsidRPr="00501CD7">
        <w:rPr>
          <w:rFonts w:asciiTheme="minorEastAsia" w:hAnsiTheme="minorEastAsia"/>
        </w:rPr>
        <w:t>氏名はMSゴシック</w:t>
      </w:r>
      <w:r w:rsidR="009C11D0" w:rsidRPr="00501CD7">
        <w:rPr>
          <w:rFonts w:asciiTheme="minorEastAsia" w:hAnsiTheme="minorEastAsia" w:hint="eastAsia"/>
        </w:rPr>
        <w:t>で</w:t>
      </w:r>
      <w:r w:rsidR="009C11D0" w:rsidRPr="00501CD7">
        <w:rPr>
          <w:rFonts w:asciiTheme="minorEastAsia" w:hAnsiTheme="minorEastAsia"/>
        </w:rPr>
        <w:t>12</w:t>
      </w:r>
      <w:r w:rsidR="009C11D0" w:rsidRPr="00501CD7">
        <w:rPr>
          <w:rFonts w:asciiTheme="minorEastAsia" w:hAnsiTheme="minorEastAsia" w:hint="eastAsia"/>
        </w:rPr>
        <w:t>ポイント</w:t>
      </w:r>
      <w:r w:rsidR="009C11D0" w:rsidRPr="00501CD7">
        <w:rPr>
          <w:rFonts w:asciiTheme="minorEastAsia" w:hAnsiTheme="minorEastAsia"/>
        </w:rPr>
        <w:t>と</w:t>
      </w:r>
    </w:p>
    <w:p w14:paraId="3E835A1D" w14:textId="77777777" w:rsidR="006A69A6" w:rsidRDefault="009C11D0" w:rsidP="006A69A6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Pr="00501CD7">
        <w:rPr>
          <w:rFonts w:asciiTheme="minorEastAsia" w:hAnsiTheme="minorEastAsia"/>
        </w:rPr>
        <w:t>する</w:t>
      </w:r>
      <w:r w:rsidR="00B830C4" w:rsidRPr="00501CD7">
        <w:rPr>
          <w:rFonts w:asciiTheme="minorEastAsia" w:hAnsiTheme="minorEastAsia" w:hint="eastAsia"/>
        </w:rPr>
        <w:t>。要旨・キーワード・本文は、</w:t>
      </w:r>
      <w:r w:rsidR="009B2A72" w:rsidRPr="00501CD7">
        <w:rPr>
          <w:rFonts w:asciiTheme="minorEastAsia" w:hAnsiTheme="minorEastAsia"/>
        </w:rPr>
        <w:t>MS</w:t>
      </w:r>
      <w:r w:rsidR="009B2A72" w:rsidRPr="00501CD7">
        <w:rPr>
          <w:rFonts w:asciiTheme="minorEastAsia" w:hAnsiTheme="minorEastAsia" w:hint="eastAsia"/>
        </w:rPr>
        <w:t>明朝で</w:t>
      </w:r>
      <w:r w:rsidR="00B830C4" w:rsidRPr="00501CD7">
        <w:rPr>
          <w:rFonts w:asciiTheme="minorEastAsia" w:hAnsiTheme="minorEastAsia"/>
        </w:rPr>
        <w:t>10.5</w:t>
      </w:r>
      <w:r w:rsidR="00B830C4" w:rsidRPr="00501CD7">
        <w:rPr>
          <w:rFonts w:asciiTheme="minorEastAsia" w:hAnsiTheme="minorEastAsia" w:hint="eastAsia"/>
        </w:rPr>
        <w:t>ポイントとする。</w:t>
      </w:r>
      <w:r w:rsidR="005259E8" w:rsidRPr="00501CD7">
        <w:rPr>
          <w:rFonts w:asciiTheme="minorEastAsia" w:hAnsiTheme="minorEastAsia" w:hint="eastAsia"/>
        </w:rPr>
        <w:t>要旨は</w:t>
      </w:r>
      <w:r w:rsidR="005259E8" w:rsidRPr="006A69A6">
        <w:rPr>
          <w:rFonts w:asciiTheme="minorEastAsia" w:hAnsiTheme="minorEastAsia" w:hint="eastAsia"/>
          <w:color w:val="000000" w:themeColor="text1"/>
        </w:rPr>
        <w:t>和文</w:t>
      </w:r>
      <w:r w:rsidR="005259E8" w:rsidRPr="00501CD7">
        <w:rPr>
          <w:rFonts w:asciiTheme="minorEastAsia" w:hAnsiTheme="minorEastAsia" w:hint="eastAsia"/>
        </w:rPr>
        <w:t>400字</w:t>
      </w:r>
    </w:p>
    <w:p w14:paraId="0BFFF909" w14:textId="5024DA42" w:rsidR="00893027" w:rsidRPr="00501CD7" w:rsidRDefault="005259E8" w:rsidP="006A69A6">
      <w:pPr>
        <w:snapToGrid w:val="0"/>
        <w:ind w:firstLineChars="200" w:firstLine="42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>以内</w:t>
      </w:r>
      <w:r w:rsidR="006A69A6" w:rsidRPr="00F060D3">
        <w:rPr>
          <w:rFonts w:asciiTheme="minorEastAsia" w:hAnsiTheme="minorEastAsia" w:hint="eastAsia"/>
          <w:color w:val="000000" w:themeColor="text1"/>
        </w:rPr>
        <w:t>または</w:t>
      </w:r>
      <w:r w:rsidRPr="00501CD7">
        <w:rPr>
          <w:rFonts w:asciiTheme="minorEastAsia" w:hAnsiTheme="minorEastAsia" w:hint="eastAsia"/>
        </w:rPr>
        <w:t>、英文250語以内とし、キーワードは５語以内とする。</w:t>
      </w:r>
    </w:p>
    <w:p w14:paraId="76017EBF" w14:textId="77777777" w:rsidR="004F535F" w:rsidRPr="00501CD7" w:rsidRDefault="00893027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</w:t>
      </w:r>
      <w:r w:rsidR="00297C1C" w:rsidRPr="00501CD7">
        <w:rPr>
          <w:rFonts w:asciiTheme="minorEastAsia" w:hAnsiTheme="minorEastAsia" w:hint="eastAsia"/>
        </w:rPr>
        <w:t>・</w:t>
      </w:r>
      <w:r w:rsidR="004F535F" w:rsidRPr="00501CD7">
        <w:rPr>
          <w:rFonts w:asciiTheme="minorEastAsia" w:hAnsiTheme="minorEastAsia" w:hint="eastAsia"/>
        </w:rPr>
        <w:t>上限</w:t>
      </w:r>
      <w:r w:rsidR="00297C1C" w:rsidRPr="00501CD7">
        <w:rPr>
          <w:rFonts w:asciiTheme="minorEastAsia" w:hAnsiTheme="minorEastAsia" w:hint="eastAsia"/>
        </w:rPr>
        <w:t>頁数</w:t>
      </w:r>
    </w:p>
    <w:p w14:paraId="3268533C" w14:textId="77777777" w:rsidR="005259E8" w:rsidRPr="00501CD7" w:rsidRDefault="004F535F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図表・写真・注・参考文献を含む</w:t>
      </w:r>
      <w:r w:rsidR="005259E8" w:rsidRPr="00501CD7">
        <w:rPr>
          <w:rFonts w:asciiTheme="minorEastAsia" w:hAnsiTheme="minorEastAsia" w:hint="eastAsia"/>
        </w:rPr>
        <w:t>全体</w:t>
      </w:r>
      <w:r w:rsidRPr="00501CD7">
        <w:rPr>
          <w:rFonts w:asciiTheme="minorEastAsia" w:hAnsiTheme="minorEastAsia" w:hint="eastAsia"/>
        </w:rPr>
        <w:t>の上限を40頁</w:t>
      </w:r>
      <w:r w:rsidR="005259E8" w:rsidRPr="00501CD7">
        <w:rPr>
          <w:rFonts w:asciiTheme="minorEastAsia" w:hAnsiTheme="minorEastAsia" w:hint="eastAsia"/>
        </w:rPr>
        <w:t>（印刷上の頁数）</w:t>
      </w:r>
      <w:r w:rsidRPr="00501CD7">
        <w:rPr>
          <w:rFonts w:asciiTheme="minorEastAsia" w:hAnsiTheme="minorEastAsia" w:hint="eastAsia"/>
        </w:rPr>
        <w:t>とする。ただし、</w:t>
      </w:r>
    </w:p>
    <w:p w14:paraId="674DE35C" w14:textId="77777777" w:rsidR="004F535F" w:rsidRPr="00501CD7" w:rsidRDefault="005259E8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</w:t>
      </w:r>
      <w:r w:rsidR="004F535F" w:rsidRPr="00501CD7">
        <w:rPr>
          <w:rFonts w:asciiTheme="minorEastAsia" w:hAnsiTheme="minorEastAsia" w:hint="eastAsia"/>
        </w:rPr>
        <w:t>編集委員会の了解に基づき40頁を超えて掲載することもある。</w:t>
      </w:r>
    </w:p>
    <w:p w14:paraId="321833F6" w14:textId="77777777" w:rsidR="004F535F" w:rsidRPr="00501CD7" w:rsidRDefault="00297C1C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</w:t>
      </w:r>
      <w:r w:rsidR="00893027" w:rsidRPr="00501CD7">
        <w:rPr>
          <w:rFonts w:asciiTheme="minorEastAsia" w:hAnsiTheme="minorEastAsia" w:hint="eastAsia"/>
        </w:rPr>
        <w:t>・原稿の提出と締切</w:t>
      </w:r>
    </w:p>
    <w:p w14:paraId="658E41A7" w14:textId="77777777" w:rsidR="00BD2724" w:rsidRPr="00501CD7" w:rsidRDefault="00893027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電子データ</w:t>
      </w:r>
      <w:r w:rsidR="00BD2724" w:rsidRPr="00501CD7">
        <w:rPr>
          <w:rFonts w:asciiTheme="minorEastAsia" w:hAnsiTheme="minorEastAsia" w:hint="eastAsia"/>
        </w:rPr>
        <w:t>（欧文タイトル含む）</w:t>
      </w:r>
      <w:r w:rsidRPr="00501CD7">
        <w:rPr>
          <w:rFonts w:asciiTheme="minorEastAsia" w:hAnsiTheme="minorEastAsia" w:hint="eastAsia"/>
        </w:rPr>
        <w:t>を締切日までに、編集委員会に提出する</w:t>
      </w:r>
      <w:r w:rsidR="00BD2724" w:rsidRPr="00501CD7">
        <w:rPr>
          <w:rFonts w:asciiTheme="minorEastAsia" w:hAnsiTheme="minorEastAsia" w:hint="eastAsia"/>
        </w:rPr>
        <w:t>。原則として、</w:t>
      </w:r>
    </w:p>
    <w:p w14:paraId="1D7982FB" w14:textId="77777777" w:rsidR="00BD2724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各号の原稿締切日は、5月10日（1号）、7月10日（2号）、10月10日（3号）、12月</w:t>
      </w:r>
    </w:p>
    <w:p w14:paraId="59A28C75" w14:textId="77777777" w:rsidR="00893027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10日（4号）とする。</w:t>
      </w:r>
    </w:p>
    <w:p w14:paraId="4BF343F6" w14:textId="77777777" w:rsidR="00BD2724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・校正</w:t>
      </w:r>
    </w:p>
    <w:p w14:paraId="4E831DF1" w14:textId="77777777" w:rsidR="00BD2724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原稿は完成稿とし、校正は誤字・脱字等の微細な修正にとどめる。執筆者による校正は</w:t>
      </w:r>
    </w:p>
    <w:p w14:paraId="17207DC5" w14:textId="77777777" w:rsidR="004F087D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原則として再校までとする。発行期日等の関係で、初校のみとする場合もある。</w:t>
      </w:r>
    </w:p>
    <w:p w14:paraId="5485B287" w14:textId="77777777" w:rsidR="00BD2724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・抜き刷り</w:t>
      </w:r>
    </w:p>
    <w:p w14:paraId="281EB538" w14:textId="77777777" w:rsidR="00BD2724" w:rsidRPr="00501CD7" w:rsidRDefault="00BD2724" w:rsidP="00501CD7">
      <w:pPr>
        <w:snapToGrid w:val="0"/>
        <w:rPr>
          <w:rFonts w:asciiTheme="minorEastAsia" w:hAnsiTheme="minorEastAsia"/>
        </w:rPr>
      </w:pPr>
      <w:r w:rsidRPr="00501CD7">
        <w:rPr>
          <w:rFonts w:asciiTheme="minorEastAsia" w:hAnsiTheme="minorEastAsia" w:hint="eastAsia"/>
        </w:rPr>
        <w:t xml:space="preserve">　　執筆者へ配布する抜き刷りは30部とする。</w:t>
      </w:r>
    </w:p>
    <w:sectPr w:rsidR="00BD2724" w:rsidRPr="00501CD7" w:rsidSect="00501CD7"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CD13B2" w14:textId="77777777" w:rsidR="006C4C5F" w:rsidRDefault="006C4C5F" w:rsidP="004E652F">
      <w:r>
        <w:separator/>
      </w:r>
    </w:p>
  </w:endnote>
  <w:endnote w:type="continuationSeparator" w:id="0">
    <w:p w14:paraId="5DBD9941" w14:textId="77777777" w:rsidR="006C4C5F" w:rsidRDefault="006C4C5F" w:rsidP="004E6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627FEE" w14:textId="77777777" w:rsidR="006C4C5F" w:rsidRDefault="006C4C5F" w:rsidP="004E652F">
      <w:r>
        <w:separator/>
      </w:r>
    </w:p>
  </w:footnote>
  <w:footnote w:type="continuationSeparator" w:id="0">
    <w:p w14:paraId="5913FB18" w14:textId="77777777" w:rsidR="006C4C5F" w:rsidRDefault="006C4C5F" w:rsidP="004E6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FE"/>
    <w:rsid w:val="001126B8"/>
    <w:rsid w:val="002474EA"/>
    <w:rsid w:val="00297C1C"/>
    <w:rsid w:val="003E270D"/>
    <w:rsid w:val="004245CB"/>
    <w:rsid w:val="004E652F"/>
    <w:rsid w:val="004F087D"/>
    <w:rsid w:val="004F535F"/>
    <w:rsid w:val="00501CD7"/>
    <w:rsid w:val="005259E8"/>
    <w:rsid w:val="005C01BC"/>
    <w:rsid w:val="006237FE"/>
    <w:rsid w:val="006A69A6"/>
    <w:rsid w:val="006C4C5F"/>
    <w:rsid w:val="00730DF9"/>
    <w:rsid w:val="0075529B"/>
    <w:rsid w:val="00893027"/>
    <w:rsid w:val="009B2A72"/>
    <w:rsid w:val="009B6457"/>
    <w:rsid w:val="009C11D0"/>
    <w:rsid w:val="00B830C4"/>
    <w:rsid w:val="00B96FFD"/>
    <w:rsid w:val="00BD2724"/>
    <w:rsid w:val="00CB1996"/>
    <w:rsid w:val="00D47457"/>
    <w:rsid w:val="00F060D3"/>
    <w:rsid w:val="00F14D77"/>
    <w:rsid w:val="00F609DE"/>
    <w:rsid w:val="00FA176A"/>
    <w:rsid w:val="00FB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3A9DD"/>
  <w15:chartTrackingRefBased/>
  <w15:docId w15:val="{105E4B3D-B44B-4184-9527-6FC2B1242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5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652F"/>
  </w:style>
  <w:style w:type="paragraph" w:styleId="a5">
    <w:name w:val="footer"/>
    <w:basedOn w:val="a"/>
    <w:link w:val="a6"/>
    <w:uiPriority w:val="99"/>
    <w:unhideWhenUsed/>
    <w:rsid w:val="004E65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652F"/>
  </w:style>
  <w:style w:type="paragraph" w:styleId="a7">
    <w:name w:val="Date"/>
    <w:basedOn w:val="a"/>
    <w:next w:val="a"/>
    <w:link w:val="a8"/>
    <w:uiPriority w:val="99"/>
    <w:semiHidden/>
    <w:unhideWhenUsed/>
    <w:rsid w:val="00501CD7"/>
  </w:style>
  <w:style w:type="character" w:customStyle="1" w:styleId="a8">
    <w:name w:val="日付 (文字)"/>
    <w:basedOn w:val="a0"/>
    <w:link w:val="a7"/>
    <w:uiPriority w:val="99"/>
    <w:semiHidden/>
    <w:rsid w:val="00501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井原　新五郎</dc:creator>
  <cp:keywords/>
  <dc:description/>
  <cp:lastModifiedBy>Yumi SATO</cp:lastModifiedBy>
  <cp:revision>3</cp:revision>
  <dcterms:created xsi:type="dcterms:W3CDTF">2024-10-10T01:37:00Z</dcterms:created>
  <dcterms:modified xsi:type="dcterms:W3CDTF">2024-10-18T09:32:00Z</dcterms:modified>
</cp:coreProperties>
</file>